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7B8" w:rsidRDefault="00D74F96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                           </w:t>
      </w:r>
      <w:r w:rsidR="002E43C2">
        <w:rPr>
          <w:rFonts w:cs="Times New Roman"/>
          <w:bCs/>
          <w:sz w:val="28"/>
          <w:szCs w:val="28"/>
        </w:rPr>
        <w:t xml:space="preserve">                            Приложение №    </w:t>
      </w:r>
      <w:r w:rsidR="008677B8">
        <w:rPr>
          <w:rFonts w:cs="Times New Roman"/>
          <w:bCs/>
          <w:sz w:val="28"/>
          <w:szCs w:val="28"/>
        </w:rPr>
        <w:t>5</w:t>
      </w:r>
      <w:r w:rsidR="002E43C2"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                                                          </w:t>
      </w:r>
      <w:r w:rsidR="008677B8">
        <w:rPr>
          <w:rFonts w:cs="Times New Roman"/>
          <w:bCs/>
          <w:sz w:val="28"/>
          <w:szCs w:val="28"/>
        </w:rPr>
        <w:t xml:space="preserve">     </w:t>
      </w:r>
    </w:p>
    <w:p w:rsidR="002E43C2" w:rsidRDefault="008677B8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2E43C2">
        <w:rPr>
          <w:rFonts w:cs="Times New Roman"/>
          <w:bCs/>
          <w:sz w:val="28"/>
          <w:szCs w:val="28"/>
        </w:rPr>
        <w:t xml:space="preserve">к постановлению администрации     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D74F96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Кировской области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D74F96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 w:rsidR="00EA76C2">
        <w:rPr>
          <w:rFonts w:cs="Times New Roman"/>
          <w:bCs/>
          <w:sz w:val="28"/>
          <w:szCs w:val="28"/>
        </w:rPr>
        <w:t>о</w:t>
      </w:r>
      <w:r>
        <w:rPr>
          <w:rFonts w:cs="Times New Roman"/>
          <w:bCs/>
          <w:sz w:val="28"/>
          <w:szCs w:val="28"/>
        </w:rPr>
        <w:t>т</w:t>
      </w:r>
      <w:r w:rsidR="00EA76C2">
        <w:rPr>
          <w:rFonts w:cs="Times New Roman"/>
          <w:bCs/>
          <w:sz w:val="28"/>
          <w:szCs w:val="28"/>
        </w:rPr>
        <w:t xml:space="preserve"> 30.10.2024 </w:t>
      </w:r>
      <w:r>
        <w:rPr>
          <w:rFonts w:cs="Times New Roman"/>
          <w:bCs/>
          <w:sz w:val="28"/>
          <w:szCs w:val="28"/>
        </w:rPr>
        <w:t xml:space="preserve"> № </w:t>
      </w:r>
      <w:r w:rsidR="00EA76C2">
        <w:rPr>
          <w:rFonts w:cs="Times New Roman"/>
          <w:bCs/>
          <w:sz w:val="28"/>
          <w:szCs w:val="28"/>
        </w:rPr>
        <w:t>165</w:t>
      </w:r>
    </w:p>
    <w:p w:rsidR="002E43C2" w:rsidRDefault="002E43C2" w:rsidP="002A35B6">
      <w:pPr>
        <w:spacing w:line="240" w:lineRule="auto"/>
        <w:ind w:firstLine="0"/>
        <w:rPr>
          <w:b/>
        </w:rPr>
      </w:pPr>
    </w:p>
    <w:p w:rsidR="002E43C2" w:rsidRPr="00BD1622" w:rsidRDefault="002E43C2" w:rsidP="002A35B6">
      <w:pPr>
        <w:spacing w:line="240" w:lineRule="auto"/>
        <w:ind w:firstLine="0"/>
        <w:rPr>
          <w:b/>
        </w:rPr>
      </w:pPr>
    </w:p>
    <w:p w:rsidR="002A35B6" w:rsidRPr="002A35B6" w:rsidRDefault="002A35B6" w:rsidP="00D74F96">
      <w:pPr>
        <w:pStyle w:val="ConsPlusNormal"/>
        <w:numPr>
          <w:ilvl w:val="0"/>
          <w:numId w:val="4"/>
        </w:numPr>
        <w:spacing w:line="360" w:lineRule="auto"/>
        <w:jc w:val="center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t>Ресурсное обеспечение подпрограммы «Молодежь Юрьянского района»</w:t>
      </w:r>
    </w:p>
    <w:p w:rsidR="002A35B6" w:rsidRPr="00F87425" w:rsidRDefault="002A35B6" w:rsidP="00F87425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</w:t>
      </w:r>
      <w:r w:rsidR="00D74F96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7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89"/>
        <w:gridCol w:w="2906"/>
        <w:gridCol w:w="1559"/>
        <w:gridCol w:w="1560"/>
        <w:gridCol w:w="1559"/>
        <w:gridCol w:w="1559"/>
        <w:gridCol w:w="1559"/>
        <w:gridCol w:w="1418"/>
        <w:gridCol w:w="1417"/>
      </w:tblGrid>
      <w:tr w:rsidR="00FC421A" w:rsidRPr="00E929B4" w:rsidTr="00FC421A">
        <w:trPr>
          <w:trHeight w:val="666"/>
        </w:trPr>
        <w:tc>
          <w:tcPr>
            <w:tcW w:w="1489" w:type="dxa"/>
          </w:tcPr>
          <w:p w:rsidR="00FC421A" w:rsidRPr="00F87425" w:rsidRDefault="00FC421A" w:rsidP="00B91ED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906" w:type="dxa"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FC421A" w:rsidRPr="00F87425" w:rsidRDefault="00FC421A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Источники</w:t>
            </w:r>
          </w:p>
          <w:p w:rsidR="00FC421A" w:rsidRPr="00F87425" w:rsidRDefault="00FC421A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560" w:type="dxa"/>
          </w:tcPr>
          <w:p w:rsidR="00FC421A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F87425">
              <w:rPr>
                <w:rFonts w:cs="Times New Roman"/>
                <w:sz w:val="28"/>
                <w:szCs w:val="28"/>
              </w:rPr>
              <w:t>год</w:t>
            </w:r>
          </w:p>
          <w:p w:rsidR="00FC421A" w:rsidRPr="00F87425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FC421A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2022 год</w:t>
            </w:r>
          </w:p>
          <w:p w:rsidR="00FC421A" w:rsidRPr="00F87425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FC421A" w:rsidRPr="00F87425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C421A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2023 год</w:t>
            </w:r>
          </w:p>
          <w:p w:rsidR="00FC421A" w:rsidRPr="00F87425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FC421A" w:rsidRPr="00F87425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C421A" w:rsidRPr="00F87425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8" w:type="dxa"/>
          </w:tcPr>
          <w:p w:rsidR="00FC421A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FC421A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 год</w:t>
            </w:r>
          </w:p>
          <w:p w:rsidR="00FC421A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FC421A" w:rsidRPr="0098694C" w:rsidTr="00FC421A">
        <w:trPr>
          <w:trHeight w:val="343"/>
        </w:trPr>
        <w:tc>
          <w:tcPr>
            <w:tcW w:w="1489" w:type="dxa"/>
            <w:vMerge w:val="restart"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F87425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906" w:type="dxa"/>
            <w:vMerge w:val="restart"/>
          </w:tcPr>
          <w:p w:rsidR="00FC421A" w:rsidRPr="00F87425" w:rsidRDefault="00FC421A" w:rsidP="00B91ED7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F87425">
              <w:rPr>
                <w:sz w:val="28"/>
                <w:szCs w:val="28"/>
              </w:rPr>
              <w:t>«Молодежь Юрьянского района»</w:t>
            </w:r>
          </w:p>
        </w:tc>
        <w:tc>
          <w:tcPr>
            <w:tcW w:w="1559" w:type="dxa"/>
          </w:tcPr>
          <w:p w:rsidR="00FC421A" w:rsidRPr="00F87425" w:rsidRDefault="00FC421A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559" w:type="dxa"/>
          </w:tcPr>
          <w:p w:rsidR="00FC421A" w:rsidRPr="00F87425" w:rsidRDefault="008677B8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239,9</w:t>
            </w:r>
          </w:p>
        </w:tc>
        <w:tc>
          <w:tcPr>
            <w:tcW w:w="1559" w:type="dxa"/>
          </w:tcPr>
          <w:p w:rsidR="00FC421A" w:rsidRDefault="008677B8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42,7</w:t>
            </w:r>
          </w:p>
        </w:tc>
        <w:tc>
          <w:tcPr>
            <w:tcW w:w="1418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  <w:tc>
          <w:tcPr>
            <w:tcW w:w="1417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</w:tr>
      <w:tr w:rsidR="00FC421A" w:rsidRPr="0098694C" w:rsidTr="00FC421A">
        <w:trPr>
          <w:trHeight w:val="479"/>
        </w:trPr>
        <w:tc>
          <w:tcPr>
            <w:tcW w:w="1489" w:type="dxa"/>
            <w:vMerge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560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559" w:type="dxa"/>
          </w:tcPr>
          <w:p w:rsidR="00FC421A" w:rsidRPr="00F87425" w:rsidRDefault="008677B8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239,9</w:t>
            </w:r>
          </w:p>
        </w:tc>
        <w:tc>
          <w:tcPr>
            <w:tcW w:w="1559" w:type="dxa"/>
          </w:tcPr>
          <w:p w:rsidR="00FC421A" w:rsidRDefault="008677B8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42,7</w:t>
            </w:r>
          </w:p>
        </w:tc>
        <w:tc>
          <w:tcPr>
            <w:tcW w:w="1418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  <w:tc>
          <w:tcPr>
            <w:tcW w:w="1417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</w:tr>
      <w:tr w:rsidR="00FC421A" w:rsidRPr="0098694C" w:rsidTr="00FC421A">
        <w:trPr>
          <w:trHeight w:val="597"/>
        </w:trPr>
        <w:tc>
          <w:tcPr>
            <w:tcW w:w="1489" w:type="dxa"/>
            <w:vMerge w:val="restart"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906" w:type="dxa"/>
            <w:vMerge w:val="restart"/>
          </w:tcPr>
          <w:p w:rsidR="00FC421A" w:rsidRPr="00F87425" w:rsidRDefault="00FC421A" w:rsidP="000E5DFD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</w:t>
            </w:r>
            <w:r w:rsidRPr="00F87425">
              <w:rPr>
                <w:rFonts w:cs="Times New Roman"/>
                <w:sz w:val="28"/>
                <w:szCs w:val="28"/>
              </w:rPr>
              <w:t xml:space="preserve"> сфере </w:t>
            </w:r>
            <w:r>
              <w:rPr>
                <w:rFonts w:cs="Times New Roman"/>
                <w:sz w:val="28"/>
                <w:szCs w:val="28"/>
              </w:rPr>
              <w:t>молодежной политики</w:t>
            </w:r>
          </w:p>
        </w:tc>
        <w:tc>
          <w:tcPr>
            <w:tcW w:w="1559" w:type="dxa"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560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559" w:type="dxa"/>
          </w:tcPr>
          <w:p w:rsidR="00FC421A" w:rsidRPr="00F87425" w:rsidRDefault="008677B8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239,9</w:t>
            </w:r>
          </w:p>
        </w:tc>
        <w:tc>
          <w:tcPr>
            <w:tcW w:w="1559" w:type="dxa"/>
          </w:tcPr>
          <w:p w:rsidR="00FC421A" w:rsidRDefault="008677B8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42,7</w:t>
            </w:r>
          </w:p>
        </w:tc>
        <w:tc>
          <w:tcPr>
            <w:tcW w:w="1418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  <w:tc>
          <w:tcPr>
            <w:tcW w:w="1417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</w:tr>
      <w:tr w:rsidR="00FC421A" w:rsidRPr="0098694C" w:rsidTr="00FC421A">
        <w:trPr>
          <w:trHeight w:val="452"/>
        </w:trPr>
        <w:tc>
          <w:tcPr>
            <w:tcW w:w="1489" w:type="dxa"/>
            <w:vMerge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C421A" w:rsidRPr="00F87425" w:rsidRDefault="00FC421A" w:rsidP="00D74F9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560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559" w:type="dxa"/>
          </w:tcPr>
          <w:p w:rsidR="00FC421A" w:rsidRPr="00F87425" w:rsidRDefault="008677B8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239,9</w:t>
            </w:r>
          </w:p>
        </w:tc>
        <w:tc>
          <w:tcPr>
            <w:tcW w:w="1559" w:type="dxa"/>
          </w:tcPr>
          <w:p w:rsidR="00FC421A" w:rsidRDefault="008677B8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42,7</w:t>
            </w:r>
          </w:p>
        </w:tc>
        <w:tc>
          <w:tcPr>
            <w:tcW w:w="1418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  <w:tc>
          <w:tcPr>
            <w:tcW w:w="1417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</w:tr>
    </w:tbl>
    <w:p w:rsidR="00525C82" w:rsidRDefault="00525C82">
      <w:bookmarkStart w:id="0" w:name="_GoBack"/>
      <w:bookmarkEnd w:id="0"/>
    </w:p>
    <w:sectPr w:rsidR="00525C82" w:rsidSect="00EA76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D93E42"/>
    <w:multiLevelType w:val="hybridMultilevel"/>
    <w:tmpl w:val="2D2A0BE4"/>
    <w:lvl w:ilvl="0" w:tplc="FB78C6D4">
      <w:start w:val="2023"/>
      <w:numFmt w:val="decimal"/>
      <w:lvlText w:val="%1"/>
      <w:lvlJc w:val="left"/>
      <w:pPr>
        <w:ind w:left="11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35B6"/>
    <w:rsid w:val="00073CB2"/>
    <w:rsid w:val="00095E11"/>
    <w:rsid w:val="000E5DFD"/>
    <w:rsid w:val="00193317"/>
    <w:rsid w:val="00220EC9"/>
    <w:rsid w:val="002A35B6"/>
    <w:rsid w:val="002D1A5D"/>
    <w:rsid w:val="002E43C2"/>
    <w:rsid w:val="003D67DB"/>
    <w:rsid w:val="00403FE0"/>
    <w:rsid w:val="004514F1"/>
    <w:rsid w:val="0047771E"/>
    <w:rsid w:val="004B1B17"/>
    <w:rsid w:val="004C2498"/>
    <w:rsid w:val="004C7C96"/>
    <w:rsid w:val="00525C82"/>
    <w:rsid w:val="00540574"/>
    <w:rsid w:val="005E498F"/>
    <w:rsid w:val="006B4F37"/>
    <w:rsid w:val="007C7A92"/>
    <w:rsid w:val="008677B8"/>
    <w:rsid w:val="008860FF"/>
    <w:rsid w:val="00891499"/>
    <w:rsid w:val="009512BF"/>
    <w:rsid w:val="00954192"/>
    <w:rsid w:val="00A8657E"/>
    <w:rsid w:val="00B138CA"/>
    <w:rsid w:val="00C37142"/>
    <w:rsid w:val="00C45932"/>
    <w:rsid w:val="00CB7BF7"/>
    <w:rsid w:val="00CF02B4"/>
    <w:rsid w:val="00D14502"/>
    <w:rsid w:val="00D74F96"/>
    <w:rsid w:val="00D756FD"/>
    <w:rsid w:val="00E650B6"/>
    <w:rsid w:val="00EA76C2"/>
    <w:rsid w:val="00EB754D"/>
    <w:rsid w:val="00F3654E"/>
    <w:rsid w:val="00F87425"/>
    <w:rsid w:val="00FC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F1A76-78DD-466B-8E9F-2009981FA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27</cp:revision>
  <cp:lastPrinted>2024-10-14T13:31:00Z</cp:lastPrinted>
  <dcterms:created xsi:type="dcterms:W3CDTF">2020-10-16T06:14:00Z</dcterms:created>
  <dcterms:modified xsi:type="dcterms:W3CDTF">2024-10-31T10:14:00Z</dcterms:modified>
</cp:coreProperties>
</file>